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CF" w:rsidRPr="00C9698E" w:rsidRDefault="002805CF" w:rsidP="00FC2F8F">
      <w:pPr>
        <w:tabs>
          <w:tab w:val="left" w:pos="142"/>
          <w:tab w:val="left" w:pos="567"/>
        </w:tabs>
        <w:spacing w:after="0" w:line="240" w:lineRule="auto"/>
        <w:ind w:left="1701" w:right="85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1F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1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698E">
        <w:rPr>
          <w:rFonts w:ascii="Times New Roman" w:hAnsi="Times New Roman"/>
          <w:sz w:val="28"/>
          <w:szCs w:val="28"/>
        </w:rPr>
        <w:t>Филиал МБОУ «</w:t>
      </w:r>
      <w:proofErr w:type="spellStart"/>
      <w:r w:rsidRPr="00C9698E">
        <w:rPr>
          <w:rFonts w:ascii="Times New Roman" w:hAnsi="Times New Roman"/>
          <w:sz w:val="28"/>
          <w:szCs w:val="28"/>
        </w:rPr>
        <w:t>Быстрянская</w:t>
      </w:r>
      <w:proofErr w:type="spellEnd"/>
      <w:r w:rsidRPr="00C9698E"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 w:rsidRPr="00C9698E">
        <w:rPr>
          <w:rFonts w:ascii="Times New Roman" w:hAnsi="Times New Roman"/>
          <w:sz w:val="28"/>
          <w:szCs w:val="28"/>
        </w:rPr>
        <w:t>им.О.Суртаева</w:t>
      </w:r>
      <w:proofErr w:type="spellEnd"/>
      <w:r w:rsidRPr="00C9698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9698E">
        <w:rPr>
          <w:rFonts w:ascii="Times New Roman" w:hAnsi="Times New Roman"/>
          <w:sz w:val="28"/>
          <w:szCs w:val="28"/>
        </w:rPr>
        <w:t>Старосуртайская</w:t>
      </w:r>
      <w:proofErr w:type="spellEnd"/>
      <w:r w:rsidRPr="00C9698E">
        <w:rPr>
          <w:rFonts w:ascii="Times New Roman" w:hAnsi="Times New Roman"/>
          <w:sz w:val="28"/>
          <w:szCs w:val="28"/>
        </w:rPr>
        <w:t xml:space="preserve"> ООШ»</w:t>
      </w: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Методическая разработка для второклассников</w:t>
      </w:r>
    </w:p>
    <w:p w:rsidR="00484F62" w:rsidRDefault="00484F62" w:rsidP="002805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sz w:val="28"/>
          <w:szCs w:val="28"/>
          <w:lang w:eastAsia="ru-RU"/>
        </w:rPr>
        <w:t>Тема: «Город – безопасного детства».</w:t>
      </w:r>
    </w:p>
    <w:p w:rsidR="00FC67B7" w:rsidRPr="00C9698E" w:rsidRDefault="00FC67B7" w:rsidP="002805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направление: формирование культуры здоровья</w:t>
      </w:r>
    </w:p>
    <w:p w:rsidR="00484F62" w:rsidRPr="00C9698E" w:rsidRDefault="00484F62" w:rsidP="002805C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4F62" w:rsidRPr="00C9698E" w:rsidRDefault="00484F62" w:rsidP="002805CF">
      <w:pPr>
        <w:tabs>
          <w:tab w:val="left" w:pos="594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Подготовила учитель начальных классов</w:t>
      </w:r>
    </w:p>
    <w:p w:rsidR="00484F62" w:rsidRPr="00C9698E" w:rsidRDefault="00484F62" w:rsidP="002805CF">
      <w:pPr>
        <w:tabs>
          <w:tab w:val="left" w:pos="594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Вольных Ирина Геннадьевна</w:t>
      </w: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84F62" w:rsidRPr="00C9698E" w:rsidRDefault="00484F62" w:rsidP="002805C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503AC" w:rsidRPr="00C9698E" w:rsidRDefault="00FB228D" w:rsidP="00FB228D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B74E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2024</w:t>
      </w:r>
      <w:r w:rsidR="00A709B4"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</w:t>
      </w:r>
    </w:p>
    <w:p w:rsidR="009503AC" w:rsidRPr="00C9698E" w:rsidRDefault="009503AC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Тема: «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 – безопасного детства».</w:t>
      </w:r>
    </w:p>
    <w:p w:rsidR="0074300A" w:rsidRPr="00C9698E" w:rsidRDefault="0074300A" w:rsidP="002805C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hAnsi="Times New Roman"/>
          <w:sz w:val="28"/>
          <w:szCs w:val="28"/>
        </w:rPr>
        <w:t> </w:t>
      </w: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9698E">
        <w:rPr>
          <w:rFonts w:ascii="Times New Roman" w:hAnsi="Times New Roman"/>
          <w:b/>
          <w:bCs/>
          <w:color w:val="000000"/>
          <w:sz w:val="28"/>
          <w:szCs w:val="28"/>
        </w:rPr>
        <w:t xml:space="preserve">Актуальность работы 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698E">
        <w:rPr>
          <w:rFonts w:ascii="Times New Roman" w:hAnsi="Times New Roman"/>
          <w:sz w:val="28"/>
          <w:szCs w:val="28"/>
          <w:shd w:val="clear" w:color="auto" w:fill="FFFFFF"/>
        </w:rPr>
        <w:t>Проблема безопасности жизнедеятельности человека признается во всем мире. В Российской Федерации от социальных, техногенных, природных и иных катастроф ежегодно погибают более 300 тысяч человек, 100 тысяч человек становятся инвалидами, еще больше людей теряют здоровье, подвергаются насилию. 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9698E">
        <w:rPr>
          <w:rFonts w:ascii="Times New Roman" w:hAnsi="Times New Roman"/>
          <w:sz w:val="28"/>
          <w:szCs w:val="28"/>
        </w:rPr>
        <w:t>Наша повседневная жизнь таит множество опасностей. Сохранить здоровье детей, уберечь их от травм и инвалидности является долгом взрослых.</w:t>
      </w:r>
    </w:p>
    <w:p w:rsidR="0074300A" w:rsidRPr="00C9698E" w:rsidRDefault="0074300A" w:rsidP="002805CF">
      <w:pPr>
        <w:pStyle w:val="a4"/>
        <w:rPr>
          <w:rFonts w:ascii="Times New Roman" w:hAnsi="Times New Roman"/>
          <w:sz w:val="28"/>
          <w:szCs w:val="28"/>
        </w:rPr>
      </w:pPr>
      <w:r w:rsidRPr="00C9698E">
        <w:rPr>
          <w:rFonts w:ascii="Times New Roman" w:hAnsi="Times New Roman"/>
          <w:sz w:val="28"/>
          <w:szCs w:val="28"/>
        </w:rPr>
        <w:t>Н.А. Островский писал: «Самое дорогое у человека – это жизнь».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9698E">
        <w:rPr>
          <w:rFonts w:ascii="Times New Roman" w:hAnsi="Times New Roman"/>
          <w:sz w:val="28"/>
          <w:szCs w:val="28"/>
        </w:rPr>
        <w:t>Один из главных критериев уровня жизни человека – это безопасность, а для маленького и неопытного ребёнка безопасный образ жизни гарантирует здоровье и счастливое будущее.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698E">
        <w:rPr>
          <w:rFonts w:ascii="Times New Roman" w:hAnsi="Times New Roman"/>
          <w:sz w:val="28"/>
          <w:szCs w:val="28"/>
          <w:shd w:val="clear" w:color="auto" w:fill="FFFFFF"/>
        </w:rPr>
        <w:t>Безопасность ребенка – это одна из основных забот, как родителей, так и педагогов школы, ведь на их плечи ложится не только обязанность обеспечить сохранность ребенка, но и обучить его необходимому поведению в разных жизненных ситуациях.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698E">
        <w:rPr>
          <w:rFonts w:ascii="Times New Roman" w:hAnsi="Times New Roman"/>
          <w:sz w:val="28"/>
          <w:szCs w:val="28"/>
          <w:shd w:val="clear" w:color="auto" w:fill="FFFFFF"/>
        </w:rPr>
        <w:t>И от того, донесём ли мы, взрослые, до сознания ребёнка необходимые знания о безопасности, будет зависеть его жизнь.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9698E">
        <w:rPr>
          <w:rFonts w:ascii="Times New Roman" w:hAnsi="Times New Roman"/>
          <w:sz w:val="28"/>
          <w:szCs w:val="28"/>
        </w:rPr>
        <w:t>По тяжести и неблагоприятным последствиям на первом месте стоят случаи дорожно-транспортного травматизма и падения детей с высоты, что влечёт за собой черепно-мозговые повреждения и переломы костей опорно-двигательного аппарата.</w:t>
      </w:r>
    </w:p>
    <w:p w:rsidR="0074300A" w:rsidRPr="00C9698E" w:rsidRDefault="0046779A" w:rsidP="00281F37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698E">
        <w:rPr>
          <w:rFonts w:ascii="Times New Roman" w:hAnsi="Times New Roman"/>
          <w:sz w:val="28"/>
          <w:szCs w:val="28"/>
          <w:shd w:val="clear" w:color="auto" w:fill="FFFFFF"/>
        </w:rPr>
        <w:t>Проблема формирования навыков безопасности является актуальной, т.к. именно в школьном возрасте закладывается фундамент жизненных ориентировок и стереотип поведения в окружающем нас мире. И все, что ребёнок усвоит в детстве, прочно останется у него навсегда</w:t>
      </w:r>
      <w:r w:rsidR="0074300A" w:rsidRPr="00C9698E">
        <w:rPr>
          <w:rFonts w:ascii="Times New Roman" w:hAnsi="Times New Roman"/>
          <w:sz w:val="28"/>
          <w:szCs w:val="28"/>
          <w:shd w:val="clear" w:color="auto" w:fill="FFFFFF"/>
        </w:rPr>
        <w:t>. Ведь безопасность – это не просто усвоенные детьми знания, а правильное поведение в различных жизненных ситуациях, в том числе и неожиданных. У детей школьного возраста недостаточно знаний о правилах безопасности, навыков осознанного безопасного поведения.</w:t>
      </w:r>
    </w:p>
    <w:p w:rsidR="0074300A" w:rsidRPr="00C9698E" w:rsidRDefault="0074300A" w:rsidP="00281F37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C9698E">
        <w:rPr>
          <w:rFonts w:ascii="Times New Roman" w:hAnsi="Times New Roman"/>
          <w:sz w:val="28"/>
          <w:szCs w:val="28"/>
          <w:shd w:val="clear" w:color="auto" w:fill="FFFFFF"/>
        </w:rPr>
        <w:t>Школьников необходимо научить понимать, при каких условиях среда обитания (дом, улица) безопасны для жизни и здоровья, как разумно и правильно вести себя в разных жизненных ситуациях, а в экстремальных – принять единственно верное решение, чтобы избежать тяжёлых последствий.</w:t>
      </w:r>
      <w:proofErr w:type="gramEnd"/>
    </w:p>
    <w:p w:rsidR="00DE731C" w:rsidRPr="00C9698E" w:rsidRDefault="0063594B" w:rsidP="00281F3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Цель: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3594B" w:rsidRPr="00C9698E" w:rsidRDefault="0063594B" w:rsidP="00281F3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Углублять и повторять знания о правилах безопасного поведения;</w:t>
      </w:r>
      <w:r w:rsidRPr="00C9698E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способствовать овладению правилами  безопасности жизни</w:t>
      </w:r>
    </w:p>
    <w:p w:rsidR="0063594B" w:rsidRPr="00C9698E" w:rsidRDefault="0063594B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Задачи: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E731C" w:rsidRPr="00C9698E" w:rsidRDefault="00DE731C" w:rsidP="00DE731C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научить </w:t>
      </w:r>
      <w:r w:rsidR="00896D1A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быстро,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ориентироваться в ситуациях и принимать рациональные решения.</w:t>
      </w:r>
    </w:p>
    <w:p w:rsidR="0063594B" w:rsidRPr="00C9698E" w:rsidRDefault="0063594B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BD0B74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обобщать   знания, умения и навыки 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безопасного поведения дома, на улице, в школе;</w:t>
      </w:r>
    </w:p>
    <w:p w:rsidR="0063594B" w:rsidRPr="00C9698E" w:rsidRDefault="00BD0B74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воспитывать к осознанному</w:t>
      </w:r>
      <w:r w:rsidR="0063594B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применению</w:t>
      </w:r>
      <w:r w:rsidR="0063594B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этих навыков, умений и знаний в жизни.</w:t>
      </w:r>
    </w:p>
    <w:p w:rsidR="0063594B" w:rsidRPr="00C9698E" w:rsidRDefault="00DE731C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Формируемые УУД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Познавательные: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Перерабатывать полученную информацию: делать выводы на основе анализа поступков.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Знать: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основные правила поведения в природе, на транспорте, правила личной безопасности.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Уметь: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анализировать поступки, делать выводы, приводить примеры из жизни.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proofErr w:type="spellStart"/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Регулятивные: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Составлять план решения проблемы (задачи) совместно с учителем.</w:t>
      </w:r>
    </w:p>
    <w:p w:rsidR="0063594B" w:rsidRPr="00C9698E" w:rsidRDefault="0063594B" w:rsidP="00281F3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Работая по плану, сверять свои действия с целью и, при необходимости, исправлять ошибки с помощью учителя.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63594B" w:rsidRPr="00C9698E" w:rsidRDefault="0063594B" w:rsidP="00281F3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Личностные: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Самостоятельно определять и высказывать самые простые общие для всех людей правила поведения (основы безопасного поведения)</w:t>
      </w:r>
    </w:p>
    <w:p w:rsidR="0063594B" w:rsidRPr="00C9698E" w:rsidRDefault="0063594B" w:rsidP="002805CF">
      <w:pPr>
        <w:shd w:val="clear" w:color="auto" w:fill="FFFFFF"/>
        <w:spacing w:after="0" w:line="210" w:lineRule="atLeast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предложенных ситуациях, опираясь на общие для всех правила поведения, делать выбор, какой поступок совершить.</w:t>
      </w:r>
    </w:p>
    <w:p w:rsidR="009503AC" w:rsidRPr="00C9698E" w:rsidRDefault="0063594B" w:rsidP="00281F37">
      <w:pPr>
        <w:shd w:val="clear" w:color="auto" w:fill="FFFFFF"/>
        <w:spacing w:after="0" w:line="210" w:lineRule="atLeast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Коммуникативные: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Доносить свою позицию до других: оформлять свои мысли в устной речи с учётом своих учебных и жизненных речевых ситуаций. Договариваться с людьми: выполняя различные роли в группе, сотрудничать в совместном решении проблемы (задачи).</w:t>
      </w:r>
    </w:p>
    <w:p w:rsidR="009503AC" w:rsidRPr="00C9698E" w:rsidRDefault="00A709B4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Форма проведения</w:t>
      </w:r>
      <w:r w:rsidR="009503AC"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 </w:t>
      </w:r>
      <w:r w:rsidR="0079799E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командная 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работа</w:t>
      </w:r>
    </w:p>
    <w:p w:rsidR="000414D0" w:rsidRPr="00C9698E" w:rsidRDefault="009503AC" w:rsidP="002805C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Предполагаемый результат: </w:t>
      </w:r>
      <w:r w:rsidRPr="00C9698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овладение правилами безопасности жизни</w:t>
      </w:r>
    </w:p>
    <w:p w:rsidR="000414D0" w:rsidRPr="00C9698E" w:rsidRDefault="000414D0" w:rsidP="002805C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Методы воспитания и обучения: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Методы воспитания: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Методы осмысления детьми своего социального опыта, мотивации деятельности и поведения: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Беседа</w:t>
      </w:r>
    </w:p>
    <w:p w:rsidR="00A709B4" w:rsidRPr="00C9698E" w:rsidRDefault="000414D0" w:rsidP="00A709B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9698E">
        <w:rPr>
          <w:rFonts w:ascii="Times New Roman" w:hAnsi="Times New Roman"/>
          <w:sz w:val="28"/>
          <w:szCs w:val="28"/>
          <w:lang w:eastAsia="ru-RU"/>
        </w:rPr>
        <w:t>Рассказ</w:t>
      </w:r>
    </w:p>
    <w:p w:rsidR="000414D0" w:rsidRPr="00C9698E" w:rsidRDefault="000414D0" w:rsidP="00A709B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9698E">
        <w:rPr>
          <w:rFonts w:ascii="Times New Roman" w:hAnsi="Times New Roman"/>
          <w:i/>
          <w:iCs/>
          <w:sz w:val="28"/>
          <w:szCs w:val="28"/>
          <w:lang w:eastAsia="ru-RU"/>
        </w:rPr>
        <w:t>Методы стимулирования и коррекции действий и отношений детей в воспитательном процессе:</w:t>
      </w:r>
    </w:p>
    <w:p w:rsidR="000414D0" w:rsidRPr="00C9698E" w:rsidRDefault="000414D0" w:rsidP="00A709B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9698E">
        <w:rPr>
          <w:rFonts w:ascii="Times New Roman" w:hAnsi="Times New Roman"/>
          <w:sz w:val="28"/>
          <w:szCs w:val="28"/>
          <w:lang w:eastAsia="ru-RU"/>
        </w:rPr>
        <w:lastRenderedPageBreak/>
        <w:t>Поощрение</w:t>
      </w:r>
    </w:p>
    <w:p w:rsidR="000414D0" w:rsidRPr="00C9698E" w:rsidRDefault="000414D0" w:rsidP="00A709B4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9698E">
        <w:rPr>
          <w:rFonts w:ascii="Times New Roman" w:hAnsi="Times New Roman"/>
          <w:sz w:val="28"/>
          <w:szCs w:val="28"/>
          <w:lang w:eastAsia="ru-RU"/>
        </w:rPr>
        <w:t>Игровые ситуации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Методы обучения: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основе методологии целостного подхода к деятельности:</w:t>
      </w:r>
    </w:p>
    <w:p w:rsidR="000414D0" w:rsidRPr="00C9698E" w:rsidRDefault="000414D0" w:rsidP="00281F37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методы организации и осуществления учебно-познавательной деятельности: словесные, наглядные</w:t>
      </w:r>
      <w:r w:rsidR="00281F37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методы контроля и самоконтроля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методы стимулирования учебно-познавательной деятельности: методы эмоционального стимулирования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методы организации и осуществления учебно-познавательной деятельности: словесные, наглядные, практические, репродуктивные и проблемно-поисковые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 источнику получения знаний:</w:t>
      </w:r>
    </w:p>
    <w:p w:rsidR="000414D0" w:rsidRPr="00C9698E" w:rsidRDefault="000414D0" w:rsidP="002805CF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Словесные</w:t>
      </w:r>
      <w:proofErr w:type="gramEnd"/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(беседа)</w:t>
      </w:r>
    </w:p>
    <w:p w:rsidR="000414D0" w:rsidRPr="00C9698E" w:rsidRDefault="000414D0" w:rsidP="002805C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Практические</w:t>
      </w:r>
    </w:p>
    <w:p w:rsidR="000414D0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Оборудование: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0414D0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названия станций, девиз: «Наша безопасность в наших руках»,</w:t>
      </w:r>
      <w:r w:rsidR="00A709B4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картинка автобуса,</w:t>
      </w:r>
    </w:p>
    <w:p w:rsidR="000414D0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таблички с номерами телефонов: «01, 02, 03, 04»,  </w:t>
      </w:r>
    </w:p>
    <w:p w:rsidR="000414D0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разрезанные дорожные знаки,  кружки: красный, желтый, зеленый,</w:t>
      </w:r>
    </w:p>
    <w:p w:rsidR="000414D0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буквы: «пожар в школе», бинты,</w:t>
      </w:r>
    </w:p>
    <w:p w:rsidR="00A709B4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таблички с надпис</w:t>
      </w:r>
      <w:r w:rsidR="00A709B4"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ями медицинских принадлежностей</w:t>
      </w:r>
    </w:p>
    <w:p w:rsidR="00A709B4" w:rsidRPr="00C9698E" w:rsidRDefault="00A709B4" w:rsidP="00A709B4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r w:rsidRPr="00C969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презентация </w:t>
      </w:r>
    </w:p>
    <w:p w:rsidR="00A709B4" w:rsidRPr="00C9698E" w:rsidRDefault="00A709B4" w:rsidP="00A709B4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09B4" w:rsidRPr="00C9698E" w:rsidRDefault="00A709B4" w:rsidP="00A709B4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14D0" w:rsidRPr="00C9698E" w:rsidRDefault="000414D0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09B4" w:rsidRPr="00C9698E" w:rsidRDefault="00A709B4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09B4" w:rsidRPr="00C9698E" w:rsidRDefault="00A709B4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09B4" w:rsidRPr="00C9698E" w:rsidRDefault="00A709B4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6D1A" w:rsidRPr="00C9698E" w:rsidRDefault="00896D1A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6D1A" w:rsidRPr="00C9698E" w:rsidRDefault="00896D1A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6D1A" w:rsidRPr="00C9698E" w:rsidRDefault="00896D1A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6D1A" w:rsidRPr="00C9698E" w:rsidRDefault="00896D1A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6D1A" w:rsidRPr="00C9698E" w:rsidRDefault="00896D1A" w:rsidP="002805C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414D0" w:rsidRPr="00C9698E" w:rsidRDefault="000414D0" w:rsidP="002805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503AC" w:rsidRPr="00C9698E" w:rsidRDefault="009503AC" w:rsidP="002805C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Ход занятия:</w:t>
      </w:r>
    </w:p>
    <w:tbl>
      <w:tblPr>
        <w:tblW w:w="14817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9"/>
        <w:gridCol w:w="8936"/>
        <w:gridCol w:w="3822"/>
      </w:tblGrid>
      <w:tr w:rsidR="009503AC" w:rsidRPr="00C9698E" w:rsidTr="009503AC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Этапы</w:t>
            </w:r>
          </w:p>
        </w:tc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ученика</w:t>
            </w:r>
          </w:p>
        </w:tc>
      </w:tr>
      <w:tr w:rsidR="009503AC" w:rsidRPr="00C9698E" w:rsidTr="009503AC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Орг.</w:t>
            </w:r>
          </w:p>
          <w:p w:rsidR="009503AC" w:rsidRPr="00C9698E" w:rsidRDefault="009503AC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момент</w:t>
            </w:r>
          </w:p>
        </w:tc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Добрый день! Сегодня мы с вами отправляемся в путешествие по стране «Безопасность». Вы побываете в 4 городах этой страны.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Ваша задача отвечать на  вопросы, которые будут звучать, выполнять предложенные задания.</w:t>
            </w: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доске вы видите  карту, на которой отмечен маршрут нашего движения. Давайте рассмотрим её. Мы   поделились на 2 команды, и выбрали с</w:t>
            </w:r>
            <w:r w:rsidR="00A709B4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редство передвижения -  автобус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отправляемся в путь.</w:t>
            </w:r>
          </w:p>
        </w:tc>
        <w:tc>
          <w:tcPr>
            <w:tcW w:w="3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«Друзья светофора», «Служба 01»,</w:t>
            </w: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«Скорая помощь»,</w:t>
            </w: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«Один дома».</w:t>
            </w:r>
          </w:p>
        </w:tc>
      </w:tr>
    </w:tbl>
    <w:p w:rsidR="009503AC" w:rsidRPr="00C9698E" w:rsidRDefault="009503AC" w:rsidP="002805CF">
      <w:pPr>
        <w:spacing w:after="0" w:line="240" w:lineRule="auto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tbl>
      <w:tblPr>
        <w:tblW w:w="14817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8"/>
        <w:gridCol w:w="8931"/>
        <w:gridCol w:w="3828"/>
      </w:tblGrid>
      <w:tr w:rsidR="009503AC" w:rsidRPr="00C9698E" w:rsidTr="000575E2"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4A8" w:rsidRPr="00F334A8" w:rsidRDefault="00F334A8" w:rsidP="00F334A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</w:t>
            </w:r>
            <w:r w:rsidRPr="00F334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Default="00F334A8" w:rsidP="00F334A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34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едение.</w:t>
            </w:r>
          </w:p>
          <w:p w:rsidR="00F334A8" w:rsidRDefault="00F334A8" w:rsidP="00F334A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Обобщение и </w:t>
            </w:r>
          </w:p>
          <w:p w:rsidR="00F334A8" w:rsidRDefault="00F334A8" w:rsidP="00F334A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Систематиза-ция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знаний</w:t>
            </w:r>
          </w:p>
          <w:p w:rsidR="00F334A8" w:rsidRPr="00F334A8" w:rsidRDefault="00F334A8" w:rsidP="00F334A8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 </w:t>
            </w:r>
            <w:r w:rsidR="00D27263"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Пер</w:t>
            </w:r>
            <w:r w:rsidR="0020189D"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вый город  - «Друзья светофора»</w:t>
            </w:r>
          </w:p>
          <w:p w:rsidR="009503AC" w:rsidRPr="00C9698E" w:rsidRDefault="00A709B4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разминка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20189D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«ЗЕЛЕНЫЙ ОГОНЁК»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Задание: Ответьте на вопросы. Те, кто отвечает правильно, получает жетон.</w:t>
            </w:r>
          </w:p>
          <w:p w:rsidR="00896D1A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для 1 команды</w:t>
            </w:r>
          </w:p>
          <w:p w:rsidR="009503AC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Как называется дорожка для пешеходов?</w:t>
            </w:r>
          </w:p>
          <w:p w:rsidR="009503AC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Можно ли играть на проезжей части?</w:t>
            </w:r>
          </w:p>
          <w:p w:rsidR="00896D1A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На какой сигнал светофора можно переходить улицу?</w:t>
            </w:r>
          </w:p>
          <w:p w:rsidR="00896D1A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для 2 команды</w:t>
            </w:r>
          </w:p>
          <w:p w:rsidR="009503AC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По какой стороне нужно идти по тротуару?</w:t>
            </w:r>
          </w:p>
          <w:p w:rsidR="009503AC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Что нужно сделать прежде, чем перейти дорогу или улицу?</w:t>
            </w:r>
          </w:p>
          <w:p w:rsidR="009503AC" w:rsidRPr="00C9698E" w:rsidRDefault="00896D1A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Почему нельзя перебегать улицу перед движущимся транспортом?</w:t>
            </w:r>
          </w:p>
          <w:p w:rsidR="009503AC" w:rsidRPr="00C9698E" w:rsidRDefault="009503AC" w:rsidP="00896D1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Молодцы!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D27263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0189D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гра </w:t>
            </w:r>
            <w:r w:rsidR="009503AC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«СОБЕРИ ЗНАК».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На ваших столах лежат конверты. По моей команде вы</w:t>
            </w:r>
            <w:r w:rsidR="00D2726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высыпаете всё содержимое на парту</w:t>
            </w:r>
            <w:r w:rsidR="00D2726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делаете это аккуратно. В конвертах разрезанные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части дорожных  знаков, ваша задача их собрать</w:t>
            </w:r>
            <w:r w:rsidR="00896D1A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 Затем мы </w:t>
            </w:r>
            <w:r w:rsidR="00896D1A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проверим,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  знаете ли вы дорожные знаки.</w:t>
            </w:r>
            <w:r w:rsidR="00896D1A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задание дается 1 минута.</w:t>
            </w:r>
          </w:p>
          <w:p w:rsidR="00501956" w:rsidRPr="00C9698E" w:rsidRDefault="00501956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D27263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игра</w:t>
            </w:r>
            <w:r w:rsidR="009503AC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 «КРАСНЫЙ, ЖЁЛТЫЙ, ЗЕЛЁНЫЙ».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B74E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Если я называю – </w:t>
            </w:r>
            <w:bookmarkStart w:id="0" w:name="_GoBack"/>
            <w:bookmarkEnd w:id="0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красный</w:t>
            </w:r>
            <w:r w:rsidR="00501956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все хлопают в ладоши</w:t>
            </w:r>
          </w:p>
          <w:p w:rsidR="009503AC" w:rsidRPr="00C9698E" w:rsidRDefault="0020189D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-жёлтый -  не двигае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есь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9503AC" w:rsidRPr="00C9698E" w:rsidRDefault="0020189D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зелёный – топае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Ну что попробуем?</w:t>
            </w:r>
          </w:p>
          <w:p w:rsidR="009503AC" w:rsidRPr="00C9698E" w:rsidRDefault="0020189D" w:rsidP="002805CF">
            <w:pPr>
              <w:spacing w:before="120" w:after="120" w:line="240" w:lineRule="auto"/>
              <w:jc w:val="both"/>
              <w:outlineLvl w:val="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="00D27263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гра </w:t>
            </w:r>
            <w:r w:rsidR="009503AC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«ПОДБЕРИ ЗНАК».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У вас на столе вперемешку лежат дорожные знаки и их названия.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Задание:  к знаку подо</w:t>
            </w:r>
            <w:r w:rsidR="0020189D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брать соответствующее название.</w:t>
            </w:r>
            <w:r w:rsidR="00501956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задание дается 2 минуты.</w:t>
            </w:r>
          </w:p>
          <w:p w:rsidR="009503AC" w:rsidRPr="00C9698E" w:rsidRDefault="0020189D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и</w:t>
            </w:r>
            <w:r w:rsidR="009503AC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гра:  «РАЗРЕШАЕТСЯ – ЗАПРЕЩАЕТСЯ».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Я читаю начало предложения, а вы должны сказать разрешается это делать или запрещается:</w:t>
            </w:r>
          </w:p>
          <w:p w:rsidR="00501956" w:rsidRPr="00C9698E" w:rsidRDefault="00501956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Задания для 1 команды.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Переход улицы на зелёный свет светофора…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Перебегать улицу перед близко идущим транспортом…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Идти толпой по тротуару 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Переходить улицу при красном сигнале светофора…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Помогать старикам и старушкам переходить улицу…</w:t>
            </w:r>
          </w:p>
          <w:p w:rsidR="00501956" w:rsidRPr="00C9698E" w:rsidRDefault="00501956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Задания для 2 команды.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Велосипедистам цепляться за проезжающие машины…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Выбегать на проезжую часть…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Кататься на велосипеде, не держась за руль…</w:t>
            </w:r>
          </w:p>
          <w:p w:rsidR="009503AC" w:rsidRPr="00C9698E" w:rsidRDefault="009503AC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Переждать поток машин на «островке безопасности»…</w:t>
            </w:r>
          </w:p>
          <w:p w:rsidR="00501956" w:rsidRPr="00C9698E" w:rsidRDefault="00501956" w:rsidP="002805CF">
            <w:pPr>
              <w:numPr>
                <w:ilvl w:val="0"/>
                <w:numId w:val="4"/>
              </w:numPr>
              <w:spacing w:before="30" w:after="3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Разговаривать с водителем во время езды…</w:t>
            </w:r>
          </w:p>
          <w:p w:rsidR="009503AC" w:rsidRPr="00C9698E" w:rsidRDefault="009503AC" w:rsidP="002805CF">
            <w:pPr>
              <w:spacing w:before="30" w:after="3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  Молодцы! Вас Можно назвать </w:t>
            </w:r>
            <w:r w:rsidRPr="00C969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истинными друзьями  светофора!</w:t>
            </w:r>
          </w:p>
          <w:p w:rsidR="00501956" w:rsidRPr="00C9698E" w:rsidRDefault="00501956" w:rsidP="002805CF">
            <w:pPr>
              <w:spacing w:before="30" w:after="3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0189D" w:rsidRPr="00C9698E" w:rsidRDefault="0020189D" w:rsidP="002805CF">
            <w:pPr>
              <w:spacing w:before="30" w:after="3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 А мы едем дальше и на горизонте у нас второй город «СЛУЖБА 01».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Ребята, а вы знаете правила пожарной безопасности?  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Задание:  я буду задавать вопросы, а вы, если согласны, громко отвечайте: «Это я, это я, это все мои друзья…», а если нет – молчите.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Слушайте вопросы: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Кто, учуяв запах гари, сообщает о пожаре?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Кто из вас, завидев дым, говорит: «Пожар! Горим!»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Кто из вас шалит с огнём утром, вечером и днём?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Кто костров не разжигает и другим не позволяет?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Кто, почуяв газ в квартире, позвонит на «04»?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Кто от маленькой сестрички прячет, дети, дома спички?</w:t>
            </w:r>
          </w:p>
          <w:p w:rsidR="009503AC" w:rsidRPr="00C9698E" w:rsidRDefault="009503AC" w:rsidP="002805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признайтесь-ка вы в том, кто из вас шалит с огнём?</w:t>
            </w:r>
          </w:p>
          <w:p w:rsidR="009503AC" w:rsidRPr="00C9698E" w:rsidRDefault="0020189D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игра</w:t>
            </w:r>
            <w:r w:rsidR="009503AC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«СООБЩЕНИЕ»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Задание: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- На ваших столах лежат карточки с шифровкой. Расположите буквы так, чтобы получилось логически правильное предложение, в котором отражено содержание нашего разговора.</w:t>
            </w:r>
            <w:r w:rsidR="00501956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задание  разрешается 2 минуты.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 Ж П А В К Л Е Ш О  (пожар в школе).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20189D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Блиц-вопросы</w:t>
            </w:r>
            <w:proofErr w:type="gramEnd"/>
          </w:p>
          <w:p w:rsidR="00501956" w:rsidRPr="00C9698E" w:rsidRDefault="00501956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Задания для 1 команды</w:t>
            </w:r>
          </w:p>
          <w:p w:rsidR="009503AC" w:rsidRPr="00C9698E" w:rsidRDefault="009503AC" w:rsidP="002805C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Какой номер пожарной охраны?</w:t>
            </w:r>
          </w:p>
          <w:p w:rsidR="009503AC" w:rsidRPr="00C9698E" w:rsidRDefault="00CE2423" w:rsidP="002805C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Почему номер  такой короткий?</w:t>
            </w:r>
          </w:p>
          <w:p w:rsidR="009503AC" w:rsidRPr="00C9698E" w:rsidRDefault="009503AC" w:rsidP="002805C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Что нужно делать при пожаре?</w:t>
            </w:r>
          </w:p>
          <w:p w:rsidR="009503AC" w:rsidRPr="00C9698E" w:rsidRDefault="009503AC" w:rsidP="002805C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 каким причинам очень часто возникают пожары?</w:t>
            </w:r>
          </w:p>
          <w:p w:rsidR="00501956" w:rsidRPr="00C9698E" w:rsidRDefault="00501956" w:rsidP="005019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Задания для 2 команды</w:t>
            </w:r>
          </w:p>
          <w:p w:rsidR="009503AC" w:rsidRPr="00C9698E" w:rsidRDefault="009503AC" w:rsidP="002805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Что нужно сделать, когда уходишь из квартиры?</w:t>
            </w:r>
          </w:p>
          <w:p w:rsidR="009503AC" w:rsidRPr="00C9698E" w:rsidRDefault="009503AC" w:rsidP="002805C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Можно ли во время пожара бить стёкла окон?</w:t>
            </w:r>
          </w:p>
          <w:p w:rsidR="009503AC" w:rsidRPr="00C9698E" w:rsidRDefault="009503AC" w:rsidP="002805C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Назовите средства тушения пожара.</w:t>
            </w:r>
          </w:p>
          <w:p w:rsidR="00D7703A" w:rsidRPr="00C9698E" w:rsidRDefault="00C9698E" w:rsidP="002805C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Звонить в пожарную охрану и сообщать об ложном вызове</w:t>
            </w:r>
            <w:r w:rsidR="00B45A7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Молодцы!  </w:t>
            </w:r>
            <w:r w:rsidRPr="00C969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Продолжаем путешествие.</w:t>
            </w:r>
          </w:p>
          <w:p w:rsidR="00CE2423" w:rsidRPr="00C9698E" w:rsidRDefault="00CE2423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CE2423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Едем дальше, </w:t>
            </w:r>
            <w:r w:rsidR="009503AC"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третий город  - «Скорая помощь»</w:t>
            </w:r>
          </w:p>
          <w:p w:rsidR="009503AC" w:rsidRPr="00C9698E" w:rsidRDefault="00CE2423" w:rsidP="002805CF">
            <w:pPr>
              <w:spacing w:before="30" w:after="3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Иногда случаются такие ситуации, когда от нашей помощи может зависеть здоровье и жизнь другого человека. Попробуйт</w:t>
            </w:r>
            <w:r w:rsidR="00D7703A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 ответить на вопросы викторины.</w:t>
            </w:r>
          </w:p>
          <w:p w:rsidR="00D7703A" w:rsidRPr="00C9698E" w:rsidRDefault="00D7703A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для 1 команды.</w:t>
            </w:r>
          </w:p>
          <w:p w:rsidR="009503AC" w:rsidRPr="00C9698E" w:rsidRDefault="009503AC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Как зовут самого известного доктора?</w:t>
            </w:r>
          </w:p>
          <w:p w:rsidR="009503AC" w:rsidRPr="00C9698E" w:rsidRDefault="009503AC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Какое растение поможет в походе при ранении?</w:t>
            </w:r>
          </w:p>
          <w:p w:rsidR="009503AC" w:rsidRPr="00C9698E" w:rsidRDefault="009503AC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Для чего в аптечке нужна «Зеленка»?</w:t>
            </w:r>
          </w:p>
          <w:p w:rsidR="009503AC" w:rsidRPr="00C9698E" w:rsidRDefault="009503AC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При переломе ноги с помощью чего и как можно нести пострадавшего?</w:t>
            </w:r>
          </w:p>
          <w:p w:rsidR="00D7703A" w:rsidRPr="00C9698E" w:rsidRDefault="00D7703A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7703A" w:rsidRPr="00C9698E" w:rsidRDefault="00D7703A" w:rsidP="00D7703A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для 2 команды.</w:t>
            </w:r>
          </w:p>
          <w:p w:rsidR="009503AC" w:rsidRPr="00C9698E" w:rsidRDefault="009503AC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Из какого растения готовят отвар для полоскания горла во время ангины?</w:t>
            </w:r>
          </w:p>
          <w:p w:rsidR="009503AC" w:rsidRPr="00C9698E" w:rsidRDefault="009503AC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Если человек получил солнечный удар как ему помочь?</w:t>
            </w:r>
          </w:p>
          <w:p w:rsidR="009503AC" w:rsidRPr="00C9698E" w:rsidRDefault="009503AC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если обморозили руку на прогулке?</w:t>
            </w:r>
          </w:p>
          <w:p w:rsidR="009503AC" w:rsidRPr="00C9698E" w:rsidRDefault="009503AC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Назовите номер скорой помощи?</w:t>
            </w:r>
          </w:p>
          <w:p w:rsidR="00D7703A" w:rsidRPr="00C9698E" w:rsidRDefault="00D7703A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7703A" w:rsidRPr="00C9698E" w:rsidRDefault="00D7703A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7703A" w:rsidRPr="00C9698E" w:rsidRDefault="00D7703A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7703A" w:rsidRPr="00C9698E" w:rsidRDefault="00D7703A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D7703A">
            <w:pPr>
              <w:pStyle w:val="a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CE2423" w:rsidP="002805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="009503AC"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адание</w:t>
            </w: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 карточках написаны медицинские принадлежности, выберите только те, которые понадобятся при ранении руки.</w:t>
            </w:r>
            <w:r w:rsidR="00D7703A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задание дается 1 минута.</w:t>
            </w:r>
          </w:p>
          <w:p w:rsidR="009503AC" w:rsidRPr="00C9698E" w:rsidRDefault="009503AC" w:rsidP="00CE24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Город</w:t>
            </w: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«Один дома»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-На этой станции мы поговорим с вами о безопасности в доме. «А что же может быть опасного в доме?» – спросите вы. Порой наибольшая опасность исходит от тех предметов, которыми мы чаще пользуемся. Как, например, в этой истории:</w:t>
            </w:r>
          </w:p>
          <w:p w:rsidR="00CE2423" w:rsidRPr="00C9698E" w:rsidRDefault="00CE2423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К нам пришел сегодня гость        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 случайно сел </w:t>
            </w:r>
            <w:proofErr w:type="gram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="00CE242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Гость смертельно побледнел,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  Встал со стула робко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  И на кресло пересел,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  Где лежала</w:t>
            </w:r>
            <w:r w:rsidR="00CE242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Бедный гость из-за стола</w:t>
            </w:r>
          </w:p>
          <w:p w:rsidR="009503AC" w:rsidRPr="00C9698E" w:rsidRDefault="00CE2423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Вылетел, как птица.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   А внизу его ждала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  Бабушкина</w:t>
            </w:r>
            <w:r w:rsidR="00CE242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 С полки вдруг упал топор,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Нож, пила и гвозди.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  Гость несчастный с этих пор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 К нам не ходит в гости!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-Почему же гость не ходит в этот дом? Какие правила безопасности не соблюдали хозяева?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E2423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E2423"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адание</w:t>
            </w:r>
            <w:r w:rsidR="00CE2423"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9698E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Собрать слово из букв</w:t>
            </w:r>
            <w:r w:rsidR="00C9698E" w:rsidRPr="00C969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Большой друг человека, но неосторожное, неумелое обращение с ним может привести к большой беде. У вас на столах лежит конверт с буквами, откройте его и </w:t>
            </w:r>
            <w:r w:rsidR="00C9698E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пробуйте собрать слово.</w:t>
            </w:r>
            <w:r w:rsidR="00C9698E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задание дается 2 минуты.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-А следующая опасность невидимая и неслышимая. Что это вы узнаете, отгадав загадку.</w:t>
            </w:r>
          </w:p>
          <w:p w:rsidR="009503AC" w:rsidRPr="00C9698E" w:rsidRDefault="00C9698E" w:rsidP="00C9698E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Четыре синих солнца,</w:t>
            </w:r>
          </w:p>
          <w:p w:rsidR="009503AC" w:rsidRPr="00C9698E" w:rsidRDefault="00C9698E" w:rsidP="00C9698E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Четыре синих солнца</w:t>
            </w:r>
          </w:p>
          <w:p w:rsidR="009503AC" w:rsidRPr="00C9698E" w:rsidRDefault="00C9698E" w:rsidP="00C9698E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У бабушки на кухне</w:t>
            </w:r>
          </w:p>
          <w:p w:rsidR="009503AC" w:rsidRPr="00C9698E" w:rsidRDefault="00C9698E" w:rsidP="00C9698E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</w:t>
            </w:r>
            <w:r w:rsidR="009503AC" w:rsidRPr="00C9698E">
              <w:rPr>
                <w:rFonts w:ascii="Times New Roman" w:hAnsi="Times New Roman"/>
                <w:sz w:val="28"/>
                <w:szCs w:val="28"/>
                <w:lang w:eastAsia="ru-RU"/>
              </w:rPr>
              <w:t>Горели и потухли…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-Чем опасен газ? Что делать, если в квартире пахнет газом?</w:t>
            </w:r>
          </w:p>
          <w:p w:rsidR="00C9698E" w:rsidRPr="00C9698E" w:rsidRDefault="00C9698E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E2423" w:rsidRPr="00C9698E" w:rsidRDefault="00CE2423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-Я надеюсь, что вы всегда и везде будете помнить и соблюдать правила безопасности.  НАША БЕЗОПАСНОСТЬ, В НАШИХ РУКАХ!</w:t>
            </w:r>
          </w:p>
          <w:p w:rsidR="009503AC" w:rsidRPr="00C9698E" w:rsidRDefault="009503AC" w:rsidP="002805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Зебра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Нет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Зелёный</w:t>
            </w:r>
          </w:p>
          <w:p w:rsidR="00896D1A" w:rsidRPr="00C9698E" w:rsidRDefault="00896D1A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По правой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Посмотреть сначала налево, затем направо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это опасно, можно попасть под колёса машин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красны</w:t>
            </w:r>
            <w:proofErr w:type="gram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й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все хлопают в ладоши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жёлтый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-  не двигаются,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зелёный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– топают.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01956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01956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</w:p>
          <w:p w:rsidR="00501956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01956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01956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01956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Запр</w:t>
            </w:r>
            <w:proofErr w:type="spellEnd"/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0189D" w:rsidRPr="00C9698E" w:rsidRDefault="0020189D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0189D" w:rsidRPr="00C9698E" w:rsidRDefault="0020189D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01956" w:rsidRPr="00C9698E" w:rsidRDefault="00501956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- 01</w:t>
            </w:r>
          </w:p>
          <w:p w:rsidR="00501956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простой, легко запомнить, легко набрать в темноте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срочно сообщить в пожарную службу, принять меры по  эвакуации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неосторожное обращение с огнём, детская шалость, неправильное использование электроприборов, газа, поджоги, гроза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выключить свет, проверить газ, выключит эл. приборы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нет, т.к. поступающий воздух усиливает горение</w:t>
            </w:r>
          </w:p>
          <w:p w:rsidR="009503AC" w:rsidRPr="00C9698E" w:rsidRDefault="00D7703A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вода, песок, земля, 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огнетушитель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E2423" w:rsidRPr="00C9698E" w:rsidRDefault="00CE2423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7703A" w:rsidRPr="00C9698E" w:rsidRDefault="00D7703A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7703A" w:rsidRPr="00C9698E" w:rsidRDefault="00D7703A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7703A" w:rsidRPr="00C9698E" w:rsidRDefault="00D7703A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Айболит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подорожник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смазать место ранения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на руках, на спине, положив на куртку или плащ, на санках, носилках, на лыжах</w:t>
            </w:r>
          </w:p>
          <w:p w:rsidR="00D7703A" w:rsidRPr="00C9698E" w:rsidRDefault="00D7703A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 ромашка аптечная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отнести в тень или прохладное место, уложить, сделать холодные компрессы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доставить в теплое помещение, надеть как можно больше теплых вещей, горячее питьё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- 03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зеленка, вата, бинт или лейкопластырь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гвоздь.</w:t>
            </w:r>
          </w:p>
          <w:p w:rsidR="00C9698E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9698E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9698E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кнопка.</w:t>
            </w:r>
          </w:p>
          <w:p w:rsidR="00C9698E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9698E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9698E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-спица.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электричество</w:t>
            </w: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503AC" w:rsidRPr="00C9698E" w:rsidRDefault="009503AC" w:rsidP="002805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газ, газовая плита</w:t>
            </w: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E2423" w:rsidRPr="00C9698E" w:rsidRDefault="00CE2423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перекрыть 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газопровод,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проветрить </w:t>
            </w:r>
            <w:r w:rsidR="009503A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помещение,</w:t>
            </w:r>
          </w:p>
          <w:p w:rsidR="009503AC" w:rsidRPr="00C9698E" w:rsidRDefault="009503AC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вызвать ав</w:t>
            </w:r>
            <w:r w:rsidR="00CE242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рийную службу,</w:t>
            </w:r>
            <w:r w:rsidR="00CE242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 зажигайте огонь,</w:t>
            </w:r>
            <w:r w:rsidR="00CE2423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 включайте и не выключайте электроприборы.</w:t>
            </w:r>
          </w:p>
          <w:p w:rsidR="00C9698E" w:rsidRPr="00C9698E" w:rsidRDefault="00C9698E" w:rsidP="002805CF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Девиз на доске</w:t>
            </w:r>
          </w:p>
        </w:tc>
      </w:tr>
    </w:tbl>
    <w:p w:rsidR="009503AC" w:rsidRPr="00C9698E" w:rsidRDefault="009503AC" w:rsidP="002805CF">
      <w:pPr>
        <w:spacing w:after="0" w:line="240" w:lineRule="auto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tbl>
      <w:tblPr>
        <w:tblW w:w="14817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9"/>
        <w:gridCol w:w="8930"/>
        <w:gridCol w:w="3828"/>
      </w:tblGrid>
      <w:tr w:rsidR="009503AC" w:rsidRPr="00C9698E" w:rsidTr="000575E2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III.</w:t>
            </w:r>
          </w:p>
          <w:p w:rsidR="009503AC" w:rsidRPr="00C9698E" w:rsidRDefault="009503AC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Итоги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9503AC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Вот и подошло к завершению наше путешествие по стране «Безопасность». Сейчас мы подведём итоги,</w:t>
            </w:r>
            <w:r w:rsidR="00DE731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подсчитаем жетоны и </w:t>
            </w:r>
            <w:r w:rsidR="00DE731C"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узнаем, какая команда выиграла</w:t>
            </w:r>
            <w:r w:rsidRPr="00C969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Для каждого из вас эта игра не прошла даром: кто уже знал как нужно себя вести в различных ситуациях, но стал знать ещё больше, а кто-то, может быть, не знал чего-то, а теперь стал это знать. И мне хочется вам пожелать, чтобы вы и ваши родные как можно реже бы набирали номера 01, 02, 03 и 04 , но помнить их необходимо всю жизнь. Всего вам доброго!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AC" w:rsidRPr="00C9698E" w:rsidRDefault="00C9698E" w:rsidP="002805C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Каждая команда подсчитывает жетоны</w:t>
            </w:r>
          </w:p>
        </w:tc>
      </w:tr>
      <w:tr w:rsidR="0074300A" w:rsidRPr="00C9698E" w:rsidTr="000575E2"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0A" w:rsidRPr="00C9698E" w:rsidRDefault="0074300A" w:rsidP="002805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b/>
                <w:bCs/>
                <w:color w:val="181818"/>
                <w:sz w:val="28"/>
                <w:szCs w:val="28"/>
                <w:lang w:eastAsia="ru-RU"/>
              </w:rPr>
              <w:lastRenderedPageBreak/>
              <w:t>Рефлексия</w:t>
            </w:r>
          </w:p>
          <w:p w:rsidR="0074300A" w:rsidRPr="00C9698E" w:rsidRDefault="0074300A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0A" w:rsidRPr="00C9698E" w:rsidRDefault="0074300A" w:rsidP="002805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</w:p>
          <w:p w:rsidR="0074300A" w:rsidRPr="00C9698E" w:rsidRDefault="0074300A" w:rsidP="002805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- Что полезного узнали?</w:t>
            </w:r>
          </w:p>
          <w:p w:rsidR="0074300A" w:rsidRPr="00C9698E" w:rsidRDefault="0074300A" w:rsidP="002805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-Какие правила поведения мы с вами сегодня вспомнили?</w:t>
            </w:r>
          </w:p>
          <w:p w:rsidR="0074300A" w:rsidRPr="00C9698E" w:rsidRDefault="0074300A" w:rsidP="002805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C9698E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-К чему может привести несоблюдение правил безопасного поведения?</w:t>
            </w:r>
          </w:p>
          <w:p w:rsidR="0074300A" w:rsidRPr="00C9698E" w:rsidRDefault="0074300A" w:rsidP="002805CF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00A" w:rsidRPr="00C9698E" w:rsidRDefault="0074300A" w:rsidP="002805CF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281F37" w:rsidRPr="00C9698E" w:rsidRDefault="00281F37" w:rsidP="00281F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Список использованной литературы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1. Анастасова Л. П. Основы безопасности жизнедеятельности: учеб</w:t>
      </w:r>
      <w:proofErr w:type="gram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для 1--2 </w:t>
      </w:r>
      <w:proofErr w:type="spell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. / Л. П. Анастасова, П. В. </w:t>
      </w:r>
      <w:proofErr w:type="gram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Ижевский</w:t>
      </w:r>
      <w:proofErr w:type="gram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, Н. В. Иванова. -- 2-е изд. -- М.: Просвещение, 2011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2. А. Г. Малов-</w:t>
      </w:r>
      <w:proofErr w:type="spell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Гра</w:t>
      </w:r>
      <w:proofErr w:type="spell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: Тематическое и поурочное планирование по основам безопасности жизнедеятельности - АСТ, </w:t>
      </w:r>
      <w:proofErr w:type="spell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Астрель</w:t>
      </w:r>
      <w:proofErr w:type="spell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, 2009.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3. Евлахов В.М. Методика проведения занятий в общеобразовательных учреждениях: Методическое пособие. - М.: Дрофа, 2009. - 272 с. - (Библиотека учителя).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4. Методические рекомендации: формирование у детей и подростков навыков безопасного поведения на улицах и дорогах. Для педагогов общеобразовательных учреждений. / Авт.- Козловская Е.А., Козловский Е.А. - М.: Изд. Дом Третий Рим, 2010. - 48 с.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5. Планирование и проведение «Дня защиты детей»: метод</w:t>
      </w:r>
      <w:proofErr w:type="gram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особие / А.Г. Маслов. - М.: Академия, 2011. - 150 с.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6. Твоя безопасность: Как себя вести дома и на улице. Для среднего и старшего дошкольного возраста / К.Ю. Белая, В.Н. </w:t>
      </w:r>
      <w:proofErr w:type="spell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Зимонина</w:t>
      </w:r>
      <w:proofErr w:type="spell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, Л.А. </w:t>
      </w:r>
      <w:proofErr w:type="spell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Кондрыкинская</w:t>
      </w:r>
      <w:proofErr w:type="spell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 - 6-е изд. - М.: Просвещение, 2010. - 48 с.</w:t>
      </w:r>
    </w:p>
    <w:p w:rsidR="00281F37" w:rsidRPr="00C9698E" w:rsidRDefault="00281F37" w:rsidP="00281F3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proofErr w:type="spellStart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>Цукерман</w:t>
      </w:r>
      <w:proofErr w:type="spellEnd"/>
      <w:r w:rsidRPr="00C9698E">
        <w:rPr>
          <w:rFonts w:ascii="Times New Roman" w:eastAsia="Times New Roman" w:hAnsi="Times New Roman"/>
          <w:sz w:val="28"/>
          <w:szCs w:val="28"/>
          <w:lang w:eastAsia="ru-RU"/>
        </w:rPr>
        <w:t xml:space="preserve"> Г.А. Инновации в мировой педагогике. - М., 2009. - С. 180.</w:t>
      </w:r>
    </w:p>
    <w:p w:rsidR="00281F37" w:rsidRPr="00C9698E" w:rsidRDefault="00281F37" w:rsidP="00281F37">
      <w:pPr>
        <w:rPr>
          <w:rFonts w:ascii="Times New Roman" w:hAnsi="Times New Roman"/>
          <w:sz w:val="28"/>
          <w:szCs w:val="28"/>
        </w:rPr>
      </w:pPr>
    </w:p>
    <w:p w:rsidR="000575E2" w:rsidRPr="00C9698E" w:rsidRDefault="000575E2">
      <w:pPr>
        <w:rPr>
          <w:rFonts w:ascii="Times New Roman" w:hAnsi="Times New Roman"/>
          <w:sz w:val="28"/>
          <w:szCs w:val="28"/>
        </w:rPr>
      </w:pPr>
    </w:p>
    <w:p w:rsidR="00C9698E" w:rsidRPr="00C9698E" w:rsidRDefault="00C9698E">
      <w:pPr>
        <w:rPr>
          <w:rFonts w:ascii="Times New Roman" w:hAnsi="Times New Roman"/>
          <w:sz w:val="28"/>
          <w:szCs w:val="28"/>
        </w:rPr>
      </w:pPr>
    </w:p>
    <w:sectPr w:rsidR="00C9698E" w:rsidRPr="00C9698E" w:rsidSect="00FC2F8F">
      <w:pgSz w:w="16838" w:h="11906" w:orient="landscape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710B"/>
    <w:multiLevelType w:val="multilevel"/>
    <w:tmpl w:val="084234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143A6"/>
    <w:multiLevelType w:val="multilevel"/>
    <w:tmpl w:val="DC8E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70E35"/>
    <w:multiLevelType w:val="multilevel"/>
    <w:tmpl w:val="777AFD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633B3"/>
    <w:multiLevelType w:val="multilevel"/>
    <w:tmpl w:val="17D8F7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9A371A"/>
    <w:multiLevelType w:val="multilevel"/>
    <w:tmpl w:val="48FEAE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266C2"/>
    <w:multiLevelType w:val="multilevel"/>
    <w:tmpl w:val="EE7CCA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D6FD7"/>
    <w:multiLevelType w:val="multilevel"/>
    <w:tmpl w:val="DA20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C34CD8"/>
    <w:multiLevelType w:val="multilevel"/>
    <w:tmpl w:val="6E820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F83FD7"/>
    <w:multiLevelType w:val="multilevel"/>
    <w:tmpl w:val="9E62A4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17B34"/>
    <w:multiLevelType w:val="multilevel"/>
    <w:tmpl w:val="98AA5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603FB"/>
    <w:multiLevelType w:val="multilevel"/>
    <w:tmpl w:val="A880E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D93092"/>
    <w:multiLevelType w:val="multilevel"/>
    <w:tmpl w:val="3BE64A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7C6430"/>
    <w:multiLevelType w:val="multilevel"/>
    <w:tmpl w:val="B8DA3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137E29"/>
    <w:multiLevelType w:val="multilevel"/>
    <w:tmpl w:val="66D2F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827DAD"/>
    <w:multiLevelType w:val="multilevel"/>
    <w:tmpl w:val="6644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AC1546"/>
    <w:multiLevelType w:val="multilevel"/>
    <w:tmpl w:val="B62E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5449D7"/>
    <w:multiLevelType w:val="multilevel"/>
    <w:tmpl w:val="E2A6A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172779"/>
    <w:multiLevelType w:val="multilevel"/>
    <w:tmpl w:val="1C9CED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3C49A6"/>
    <w:multiLevelType w:val="multilevel"/>
    <w:tmpl w:val="40BA6E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E406AB"/>
    <w:multiLevelType w:val="multilevel"/>
    <w:tmpl w:val="DF50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502812"/>
    <w:multiLevelType w:val="multilevel"/>
    <w:tmpl w:val="0CE4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C37F04"/>
    <w:multiLevelType w:val="multilevel"/>
    <w:tmpl w:val="0052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863FB9"/>
    <w:multiLevelType w:val="multilevel"/>
    <w:tmpl w:val="E15E7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B43149"/>
    <w:multiLevelType w:val="multilevel"/>
    <w:tmpl w:val="01C43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8851DE"/>
    <w:multiLevelType w:val="multilevel"/>
    <w:tmpl w:val="0F8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7E5934"/>
    <w:multiLevelType w:val="multilevel"/>
    <w:tmpl w:val="D2F6B2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DD1189"/>
    <w:multiLevelType w:val="hybridMultilevel"/>
    <w:tmpl w:val="CC58E9F6"/>
    <w:lvl w:ilvl="0" w:tplc="D0D4F3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5F1147"/>
    <w:multiLevelType w:val="multilevel"/>
    <w:tmpl w:val="F9B07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AB014C"/>
    <w:multiLevelType w:val="multilevel"/>
    <w:tmpl w:val="BDE23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B266EB"/>
    <w:multiLevelType w:val="multilevel"/>
    <w:tmpl w:val="215ABC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C019C1"/>
    <w:multiLevelType w:val="multilevel"/>
    <w:tmpl w:val="934A0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0"/>
  </w:num>
  <w:num w:numId="3">
    <w:abstractNumId w:val="5"/>
  </w:num>
  <w:num w:numId="4">
    <w:abstractNumId w:val="19"/>
  </w:num>
  <w:num w:numId="5">
    <w:abstractNumId w:val="28"/>
  </w:num>
  <w:num w:numId="6">
    <w:abstractNumId w:val="14"/>
  </w:num>
  <w:num w:numId="7">
    <w:abstractNumId w:val="10"/>
  </w:num>
  <w:num w:numId="8">
    <w:abstractNumId w:val="8"/>
  </w:num>
  <w:num w:numId="9">
    <w:abstractNumId w:val="3"/>
  </w:num>
  <w:num w:numId="10">
    <w:abstractNumId w:val="18"/>
  </w:num>
  <w:num w:numId="11">
    <w:abstractNumId w:val="11"/>
  </w:num>
  <w:num w:numId="12">
    <w:abstractNumId w:val="27"/>
  </w:num>
  <w:num w:numId="13">
    <w:abstractNumId w:val="25"/>
  </w:num>
  <w:num w:numId="14">
    <w:abstractNumId w:val="4"/>
  </w:num>
  <w:num w:numId="15">
    <w:abstractNumId w:val="29"/>
  </w:num>
  <w:num w:numId="16">
    <w:abstractNumId w:val="17"/>
  </w:num>
  <w:num w:numId="17">
    <w:abstractNumId w:val="26"/>
  </w:num>
  <w:num w:numId="18">
    <w:abstractNumId w:val="24"/>
  </w:num>
  <w:num w:numId="19">
    <w:abstractNumId w:val="9"/>
  </w:num>
  <w:num w:numId="20">
    <w:abstractNumId w:val="6"/>
  </w:num>
  <w:num w:numId="21">
    <w:abstractNumId w:val="1"/>
  </w:num>
  <w:num w:numId="22">
    <w:abstractNumId w:val="2"/>
  </w:num>
  <w:num w:numId="23">
    <w:abstractNumId w:val="15"/>
  </w:num>
  <w:num w:numId="24">
    <w:abstractNumId w:val="12"/>
  </w:num>
  <w:num w:numId="25">
    <w:abstractNumId w:val="16"/>
  </w:num>
  <w:num w:numId="26">
    <w:abstractNumId w:val="13"/>
  </w:num>
  <w:num w:numId="27">
    <w:abstractNumId w:val="23"/>
  </w:num>
  <w:num w:numId="28">
    <w:abstractNumId w:val="20"/>
  </w:num>
  <w:num w:numId="29">
    <w:abstractNumId w:val="22"/>
  </w:num>
  <w:num w:numId="30">
    <w:abstractNumId w:val="2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03AC"/>
    <w:rsid w:val="000414D0"/>
    <w:rsid w:val="000575E2"/>
    <w:rsid w:val="0020189D"/>
    <w:rsid w:val="002805CF"/>
    <w:rsid w:val="00281F37"/>
    <w:rsid w:val="00284E4A"/>
    <w:rsid w:val="0046779A"/>
    <w:rsid w:val="00484F62"/>
    <w:rsid w:val="00501956"/>
    <w:rsid w:val="0063594B"/>
    <w:rsid w:val="00642396"/>
    <w:rsid w:val="0074300A"/>
    <w:rsid w:val="0079799E"/>
    <w:rsid w:val="00896D1A"/>
    <w:rsid w:val="009503AC"/>
    <w:rsid w:val="00A709B4"/>
    <w:rsid w:val="00B45A76"/>
    <w:rsid w:val="00B74EF6"/>
    <w:rsid w:val="00BD0B74"/>
    <w:rsid w:val="00C9698E"/>
    <w:rsid w:val="00CE2423"/>
    <w:rsid w:val="00D27263"/>
    <w:rsid w:val="00D3094E"/>
    <w:rsid w:val="00D45941"/>
    <w:rsid w:val="00D7703A"/>
    <w:rsid w:val="00DE731C"/>
    <w:rsid w:val="00F334A8"/>
    <w:rsid w:val="00FB228D"/>
    <w:rsid w:val="00FC2F8F"/>
    <w:rsid w:val="00FC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0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4300A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F334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Ирина</cp:lastModifiedBy>
  <cp:revision>6</cp:revision>
  <cp:lastPrinted>2022-03-13T09:07:00Z</cp:lastPrinted>
  <dcterms:created xsi:type="dcterms:W3CDTF">2022-04-06T06:26:00Z</dcterms:created>
  <dcterms:modified xsi:type="dcterms:W3CDTF">2024-11-20T07:29:00Z</dcterms:modified>
</cp:coreProperties>
</file>